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091"/>
        <w:gridCol w:w="1546"/>
        <w:gridCol w:w="90"/>
        <w:gridCol w:w="1455"/>
        <w:gridCol w:w="3273"/>
        <w:gridCol w:w="9"/>
      </w:tblGrid>
      <w:tr w:rsidR="00C63E11" w:rsidRPr="00C63E11" w14:paraId="62E508EA" w14:textId="77777777" w:rsidTr="00A25550">
        <w:trPr>
          <w:gridAfter w:val="1"/>
          <w:wAfter w:w="9" w:type="dxa"/>
          <w:trHeight w:val="120"/>
        </w:trPr>
        <w:tc>
          <w:tcPr>
            <w:tcW w:w="4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70B6D" w14:textId="77777777" w:rsidR="00C63E11" w:rsidRPr="00A25550" w:rsidRDefault="00C63E11" w:rsidP="00C63E11">
            <w:pPr>
              <w:rPr>
                <w:b/>
              </w:rPr>
            </w:pPr>
            <w:r w:rsidRPr="00A25550">
              <w:rPr>
                <w:b/>
              </w:rPr>
              <w:t xml:space="preserve">ФИО </w:t>
            </w:r>
            <w:r w:rsidR="00A25550">
              <w:rPr>
                <w:b/>
              </w:rPr>
              <w:t>аспиранта</w:t>
            </w:r>
          </w:p>
        </w:tc>
        <w:tc>
          <w:tcPr>
            <w:tcW w:w="4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E454B" w14:textId="1A283AB7" w:rsidR="00C63E11" w:rsidRPr="0067673A" w:rsidRDefault="00003796" w:rsidP="00C63E11">
            <w:r>
              <w:t>Сорокин Максим Игоревич</w:t>
            </w:r>
          </w:p>
        </w:tc>
      </w:tr>
      <w:tr w:rsidR="00C63E11" w:rsidRPr="00C63E11" w14:paraId="0217DFAF" w14:textId="77777777" w:rsidTr="00A25550">
        <w:trPr>
          <w:gridAfter w:val="1"/>
          <w:wAfter w:w="9" w:type="dxa"/>
          <w:trHeight w:val="120"/>
        </w:trPr>
        <w:tc>
          <w:tcPr>
            <w:tcW w:w="4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3DB78" w14:textId="77777777" w:rsidR="00C63E11" w:rsidRPr="00A25550" w:rsidRDefault="00C63E11" w:rsidP="00C63E11">
            <w:pPr>
              <w:rPr>
                <w:b/>
              </w:rPr>
            </w:pPr>
            <w:proofErr w:type="spellStart"/>
            <w:r w:rsidRPr="00A25550">
              <w:rPr>
                <w:b/>
              </w:rPr>
              <w:t>e-mail</w:t>
            </w:r>
            <w:proofErr w:type="spellEnd"/>
            <w:r w:rsidRPr="00A25550">
              <w:rPr>
                <w:b/>
              </w:rPr>
              <w:t xml:space="preserve"> </w:t>
            </w:r>
          </w:p>
        </w:tc>
        <w:tc>
          <w:tcPr>
            <w:tcW w:w="4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731A1" w14:textId="65C6580B" w:rsidR="00C63E11" w:rsidRPr="00003796" w:rsidRDefault="00003796" w:rsidP="00C63E11">
            <w:pPr>
              <w:rPr>
                <w:lang w:val="en-US"/>
              </w:rPr>
            </w:pPr>
            <w:r>
              <w:rPr>
                <w:lang w:val="en-US"/>
              </w:rPr>
              <w:t>m.sorokin1204@gmail.com</w:t>
            </w:r>
          </w:p>
        </w:tc>
      </w:tr>
      <w:tr w:rsidR="00C63E11" w:rsidRPr="00C63E11" w14:paraId="5E7BA924" w14:textId="77777777" w:rsidTr="00A25550">
        <w:trPr>
          <w:gridAfter w:val="1"/>
          <w:wAfter w:w="9" w:type="dxa"/>
          <w:trHeight w:val="120"/>
        </w:trPr>
        <w:tc>
          <w:tcPr>
            <w:tcW w:w="4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CE928" w14:textId="77777777" w:rsidR="00C63E11" w:rsidRPr="00A25550" w:rsidRDefault="00C63E11" w:rsidP="00C63E11">
            <w:pPr>
              <w:rPr>
                <w:b/>
              </w:rPr>
            </w:pPr>
            <w:r w:rsidRPr="00A25550">
              <w:rPr>
                <w:b/>
              </w:rPr>
              <w:t xml:space="preserve">Год начала обучения </w:t>
            </w:r>
          </w:p>
        </w:tc>
        <w:tc>
          <w:tcPr>
            <w:tcW w:w="4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9804B" w14:textId="13AD2A99" w:rsidR="00C63E11" w:rsidRPr="00003796" w:rsidRDefault="00003796" w:rsidP="0067673A">
            <w:pPr>
              <w:rPr>
                <w:lang w:val="en-US"/>
              </w:rPr>
            </w:pPr>
            <w:r>
              <w:rPr>
                <w:lang w:val="en-US"/>
              </w:rPr>
              <w:t>2024</w:t>
            </w:r>
          </w:p>
        </w:tc>
      </w:tr>
      <w:tr w:rsidR="00C63E11" w:rsidRPr="00C63E11" w14:paraId="6699DFE5" w14:textId="77777777" w:rsidTr="00A25550">
        <w:trPr>
          <w:gridAfter w:val="1"/>
          <w:wAfter w:w="9" w:type="dxa"/>
          <w:trHeight w:val="120"/>
        </w:trPr>
        <w:tc>
          <w:tcPr>
            <w:tcW w:w="4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4B97F" w14:textId="77777777" w:rsidR="00C63E11" w:rsidRPr="00A25550" w:rsidRDefault="00C63E11" w:rsidP="00C63E11">
            <w:pPr>
              <w:rPr>
                <w:b/>
              </w:rPr>
            </w:pPr>
            <w:r w:rsidRPr="00A25550">
              <w:rPr>
                <w:b/>
              </w:rPr>
              <w:t xml:space="preserve">Форма обучения </w:t>
            </w:r>
          </w:p>
        </w:tc>
        <w:tc>
          <w:tcPr>
            <w:tcW w:w="4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D1ACC" w14:textId="64C88FA9" w:rsidR="00C63E11" w:rsidRPr="00C63E11" w:rsidRDefault="00003796" w:rsidP="00C63E11">
            <w:r>
              <w:t>Очная</w:t>
            </w:r>
          </w:p>
        </w:tc>
      </w:tr>
      <w:tr w:rsidR="009920C7" w:rsidRPr="00C63E11" w14:paraId="787526AD" w14:textId="77777777" w:rsidTr="009920C7">
        <w:trPr>
          <w:gridAfter w:val="1"/>
          <w:wAfter w:w="9" w:type="dxa"/>
          <w:trHeight w:val="471"/>
        </w:trPr>
        <w:tc>
          <w:tcPr>
            <w:tcW w:w="472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2F4196" w14:textId="77777777" w:rsidR="009920C7" w:rsidRPr="00A25550" w:rsidRDefault="009920C7" w:rsidP="00C63E11">
            <w:pPr>
              <w:rPr>
                <w:b/>
              </w:rPr>
            </w:pPr>
            <w:r>
              <w:rPr>
                <w:b/>
              </w:rPr>
              <w:t>Научная специальность</w:t>
            </w:r>
            <w:r w:rsidRPr="00A25550">
              <w:rPr>
                <w:b/>
              </w:rPr>
              <w:t xml:space="preserve"> </w:t>
            </w:r>
          </w:p>
          <w:p w14:paraId="07F3F8D4" w14:textId="77777777" w:rsidR="009920C7" w:rsidRPr="00A25550" w:rsidRDefault="009920C7" w:rsidP="00C63E11">
            <w:pPr>
              <w:rPr>
                <w:b/>
              </w:rPr>
            </w:pPr>
          </w:p>
        </w:tc>
        <w:tc>
          <w:tcPr>
            <w:tcW w:w="47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9D8E9E" w14:textId="1640855E" w:rsidR="009920C7" w:rsidRPr="00C63E11" w:rsidRDefault="00003796" w:rsidP="0067673A">
            <w:r w:rsidRPr="00003796">
              <w:t>1.1.9 Механика жидкости, газа и плазмы</w:t>
            </w:r>
          </w:p>
        </w:tc>
      </w:tr>
      <w:tr w:rsidR="00C63E11" w:rsidRPr="00C63E11" w14:paraId="4424EF57" w14:textId="77777777" w:rsidTr="00A25550">
        <w:trPr>
          <w:gridAfter w:val="1"/>
          <w:wAfter w:w="9" w:type="dxa"/>
          <w:trHeight w:val="120"/>
        </w:trPr>
        <w:tc>
          <w:tcPr>
            <w:tcW w:w="4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9AE8A" w14:textId="77777777" w:rsidR="00C63E11" w:rsidRPr="00A25550" w:rsidRDefault="00C63E11" w:rsidP="00C63E11">
            <w:pPr>
              <w:rPr>
                <w:b/>
              </w:rPr>
            </w:pPr>
            <w:r w:rsidRPr="00A25550">
              <w:rPr>
                <w:b/>
              </w:rPr>
              <w:t>Лаборатория</w:t>
            </w:r>
          </w:p>
        </w:tc>
        <w:tc>
          <w:tcPr>
            <w:tcW w:w="4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9A8FE" w14:textId="48CBE6DB" w:rsidR="00C63E11" w:rsidRPr="00C63E11" w:rsidRDefault="00003796" w:rsidP="0067673A">
            <w:r>
              <w:t>7.4, ЛИПТМС</w:t>
            </w:r>
          </w:p>
        </w:tc>
      </w:tr>
      <w:tr w:rsidR="00C63E11" w:rsidRPr="00C63E11" w14:paraId="77EC06A9" w14:textId="77777777" w:rsidTr="00A25550">
        <w:trPr>
          <w:gridAfter w:val="1"/>
          <w:wAfter w:w="9" w:type="dxa"/>
          <w:trHeight w:val="120"/>
        </w:trPr>
        <w:tc>
          <w:tcPr>
            <w:tcW w:w="4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EB8FE" w14:textId="77777777" w:rsidR="00C63E11" w:rsidRPr="00A25550" w:rsidRDefault="00C63E11" w:rsidP="00C63E11">
            <w:pPr>
              <w:rPr>
                <w:b/>
              </w:rPr>
            </w:pPr>
            <w:r w:rsidRPr="00A25550">
              <w:rPr>
                <w:b/>
              </w:rPr>
              <w:t xml:space="preserve">Научный руководитель </w:t>
            </w:r>
          </w:p>
        </w:tc>
        <w:tc>
          <w:tcPr>
            <w:tcW w:w="4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BC0B0" w14:textId="293A5B4A" w:rsidR="00C63E11" w:rsidRPr="00C63E11" w:rsidRDefault="00003796" w:rsidP="00C63E11">
            <w:r w:rsidRPr="00003796">
              <w:t>д.ф.-</w:t>
            </w:r>
            <w:proofErr w:type="spellStart"/>
            <w:proofErr w:type="gramStart"/>
            <w:r w:rsidRPr="00003796">
              <w:t>м.н</w:t>
            </w:r>
            <w:proofErr w:type="spellEnd"/>
            <w:proofErr w:type="gramEnd"/>
            <w:r w:rsidRPr="00003796">
              <w:t xml:space="preserve">, профессор РАН, </w:t>
            </w:r>
            <w:proofErr w:type="spellStart"/>
            <w:r w:rsidRPr="00003796">
              <w:t>в.н.с</w:t>
            </w:r>
            <w:proofErr w:type="spellEnd"/>
            <w:r w:rsidRPr="00003796">
              <w:t>. лаб. 7.4 ИТ СО РАН</w:t>
            </w:r>
            <w:r>
              <w:t xml:space="preserve"> Дулин Владимир Михайлович</w:t>
            </w:r>
          </w:p>
        </w:tc>
      </w:tr>
      <w:tr w:rsidR="00C63E11" w:rsidRPr="00C63E11" w14:paraId="733D371A" w14:textId="77777777" w:rsidTr="00A25550">
        <w:trPr>
          <w:gridAfter w:val="1"/>
          <w:wAfter w:w="9" w:type="dxa"/>
          <w:trHeight w:val="266"/>
        </w:trPr>
        <w:tc>
          <w:tcPr>
            <w:tcW w:w="4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882B9" w14:textId="77777777" w:rsidR="00C63E11" w:rsidRPr="00A25550" w:rsidRDefault="00C63E11" w:rsidP="00C63E11">
            <w:pPr>
              <w:rPr>
                <w:b/>
              </w:rPr>
            </w:pPr>
            <w:r w:rsidRPr="00A25550">
              <w:rPr>
                <w:b/>
              </w:rPr>
              <w:t xml:space="preserve">Тема диссертации </w:t>
            </w:r>
          </w:p>
        </w:tc>
        <w:tc>
          <w:tcPr>
            <w:tcW w:w="4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BBA78" w14:textId="25C73C1A" w:rsidR="00C63E11" w:rsidRPr="00F36395" w:rsidRDefault="00003796" w:rsidP="00C63E11">
            <w:r w:rsidRPr="00003796">
              <w:t>Экспериментальное исследование динамики вихревых структур в ближней области свободной струи для сопел различной геометрии</w:t>
            </w:r>
          </w:p>
        </w:tc>
      </w:tr>
      <w:tr w:rsidR="00C63E11" w:rsidRPr="00C63E11" w14:paraId="3468C5DB" w14:textId="77777777" w:rsidTr="00A25550">
        <w:trPr>
          <w:gridAfter w:val="1"/>
          <w:wAfter w:w="9" w:type="dxa"/>
          <w:trHeight w:val="706"/>
        </w:trPr>
        <w:tc>
          <w:tcPr>
            <w:tcW w:w="94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7D26A" w14:textId="67597A6C" w:rsidR="00C63E11" w:rsidRDefault="00C63E11" w:rsidP="00C63E11">
            <w:pPr>
              <w:rPr>
                <w:b/>
                <w:bCs/>
              </w:rPr>
            </w:pPr>
            <w:r w:rsidRPr="00C63E11">
              <w:rPr>
                <w:b/>
                <w:bCs/>
              </w:rPr>
              <w:t>Публикации</w:t>
            </w:r>
          </w:p>
          <w:p w14:paraId="57BFAE7B" w14:textId="3FE11ACF" w:rsidR="00003796" w:rsidRDefault="00003796" w:rsidP="00003796">
            <w:pPr>
              <w:pStyle w:val="a3"/>
              <w:numPr>
                <w:ilvl w:val="0"/>
                <w:numId w:val="10"/>
              </w:numPr>
              <w:rPr>
                <w:rFonts w:asciiTheme="minorHAnsi" w:eastAsiaTheme="minorHAnsi" w:hAnsiTheme="minorHAnsi" w:cstheme="minorBidi"/>
                <w:sz w:val="22"/>
                <w:szCs w:val="22"/>
                <w:lang w:val="ru-RU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val="ru-RU"/>
              </w:rPr>
              <w:t xml:space="preserve">Сорокин М.И., Толстогузов Р.В., Данилов П.А. </w:t>
            </w:r>
            <w:r w:rsidRPr="00003796">
              <w:rPr>
                <w:rFonts w:asciiTheme="minorHAnsi" w:eastAsiaTheme="minorHAnsi" w:hAnsiTheme="minorHAnsi" w:cstheme="minorBidi"/>
                <w:sz w:val="22"/>
                <w:szCs w:val="22"/>
                <w:lang w:val="ru-RU"/>
              </w:rPr>
              <w:t>Сборник трудов.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val="ru-RU"/>
              </w:rPr>
              <w:t xml:space="preserve"> </w:t>
            </w:r>
            <w:r w:rsidRPr="00003796">
              <w:rPr>
                <w:rFonts w:asciiTheme="minorHAnsi" w:eastAsiaTheme="minorHAnsi" w:hAnsiTheme="minorHAnsi" w:cstheme="minorBidi"/>
                <w:sz w:val="22"/>
                <w:szCs w:val="22"/>
                <w:lang w:val="ru-RU"/>
              </w:rPr>
              <w:t>Применение времяпролетного метода для определения характеристик газокапельного потока за центробежной форсункой. Сборник трудов. XVII Всероссийская школа-конференция «Актуальные вопросы теплофизики и</w:t>
            </w:r>
            <w:r w:rsidRPr="00003796">
              <w:rPr>
                <w:rFonts w:asciiTheme="minorHAnsi" w:eastAsiaTheme="minorHAnsi" w:hAnsiTheme="minorHAnsi" w:cstheme="minorBidi"/>
                <w:sz w:val="22"/>
                <w:szCs w:val="22"/>
                <w:lang w:val="ru-RU"/>
              </w:rPr>
              <w:t xml:space="preserve"> </w:t>
            </w:r>
            <w:r w:rsidRPr="00003796">
              <w:rPr>
                <w:rFonts w:asciiTheme="minorHAnsi" w:eastAsiaTheme="minorHAnsi" w:hAnsiTheme="minorHAnsi" w:cstheme="minorBidi"/>
                <w:sz w:val="22"/>
                <w:szCs w:val="22"/>
                <w:lang w:val="ru-RU"/>
              </w:rPr>
              <w:t xml:space="preserve">физической </w:t>
            </w:r>
            <w:proofErr w:type="spellStart"/>
            <w:r w:rsidRPr="00003796">
              <w:rPr>
                <w:rFonts w:asciiTheme="minorHAnsi" w:eastAsiaTheme="minorHAnsi" w:hAnsiTheme="minorHAnsi" w:cstheme="minorBidi"/>
                <w:sz w:val="22"/>
                <w:szCs w:val="22"/>
                <w:lang w:val="ru-RU"/>
              </w:rPr>
              <w:t>гидрогазодинамики</w:t>
            </w:r>
            <w:proofErr w:type="spellEnd"/>
            <w:r w:rsidRPr="00003796">
              <w:rPr>
                <w:rFonts w:asciiTheme="minorHAnsi" w:eastAsiaTheme="minorHAnsi" w:hAnsiTheme="minorHAnsi" w:cstheme="minorBidi"/>
                <w:sz w:val="22"/>
                <w:szCs w:val="22"/>
                <w:lang w:val="ru-RU"/>
              </w:rPr>
              <w:t>». – 2023. – С. 141-145.</w:t>
            </w:r>
          </w:p>
          <w:p w14:paraId="4F63F452" w14:textId="59752BD6" w:rsidR="00003796" w:rsidRDefault="00003796" w:rsidP="00003796">
            <w:pPr>
              <w:pStyle w:val="a3"/>
              <w:numPr>
                <w:ilvl w:val="0"/>
                <w:numId w:val="10"/>
              </w:numPr>
              <w:rPr>
                <w:rFonts w:asciiTheme="minorHAnsi" w:eastAsiaTheme="minorHAnsi" w:hAnsiTheme="minorHAnsi" w:cstheme="minorBidi"/>
                <w:sz w:val="22"/>
                <w:szCs w:val="22"/>
                <w:lang w:val="ru-RU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val="ru-RU"/>
              </w:rPr>
              <w:t xml:space="preserve">Сорокин М.И., Лебедев А.С., </w:t>
            </w:r>
            <w:r w:rsidRPr="00003796">
              <w:rPr>
                <w:rFonts w:asciiTheme="minorHAnsi" w:eastAsiaTheme="minorHAnsi" w:hAnsiTheme="minorHAnsi" w:cstheme="minorBidi"/>
                <w:sz w:val="22"/>
                <w:szCs w:val="22"/>
                <w:lang w:val="ru-RU"/>
              </w:rPr>
              <w:t>Применение многокадрового PIV для исследования спектральных характеристик пульсаций скорости вокруг круглого гидрофобного цилиндра. Сборник трудов. Всероссийская конференция «XXXIX Сибирский теплофизический семинар, посвященный 90-летию академика А.К. Реброва». – 2023. – С. 120-125.</w:t>
            </w:r>
          </w:p>
          <w:p w14:paraId="7A6A2CE6" w14:textId="592F8219" w:rsidR="00003796" w:rsidRPr="00003796" w:rsidRDefault="00003796" w:rsidP="00003796">
            <w:pPr>
              <w:pStyle w:val="a3"/>
              <w:numPr>
                <w:ilvl w:val="0"/>
                <w:numId w:val="10"/>
              </w:numPr>
              <w:rPr>
                <w:rFonts w:asciiTheme="minorHAnsi" w:eastAsiaTheme="minorHAnsi" w:hAnsiTheme="minorHAnsi" w:cstheme="minorBidi"/>
                <w:sz w:val="22"/>
                <w:szCs w:val="22"/>
                <w:lang w:val="ru-RU"/>
              </w:rPr>
            </w:pPr>
            <w:r w:rsidRPr="00003796"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Lebedev A. S., Sorokin M. I., Markovich D. M. Control of flow separation over a circular cylinder using synthetic jet //Journal of Physics: Conference Series. – IOP Publishing, 2021. – </w:t>
            </w:r>
            <w:r w:rsidRPr="00003796">
              <w:rPr>
                <w:rFonts w:asciiTheme="minorHAnsi" w:eastAsiaTheme="minorHAnsi" w:hAnsiTheme="minorHAnsi" w:cstheme="minorBidi"/>
                <w:sz w:val="22"/>
                <w:szCs w:val="22"/>
                <w:lang w:val="ru-RU"/>
              </w:rPr>
              <w:t>Т</w:t>
            </w:r>
            <w:r w:rsidRPr="00003796"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. 2119. – №. </w:t>
            </w:r>
            <w:r w:rsidRPr="00003796">
              <w:rPr>
                <w:rFonts w:asciiTheme="minorHAnsi" w:eastAsiaTheme="minorHAnsi" w:hAnsiTheme="minorHAnsi" w:cstheme="minorBidi"/>
                <w:sz w:val="22"/>
                <w:szCs w:val="22"/>
                <w:lang w:val="ru-RU"/>
              </w:rPr>
              <w:t>1. – С. 012025.</w:t>
            </w:r>
          </w:p>
          <w:p w14:paraId="038BBCCC" w14:textId="77777777" w:rsidR="00003796" w:rsidRPr="00003796" w:rsidRDefault="00003796" w:rsidP="00C63E11"/>
          <w:p w14:paraId="25CFEAA0" w14:textId="77777777" w:rsidR="00C63E11" w:rsidRPr="00003796" w:rsidRDefault="00C63E11" w:rsidP="008201B7">
            <w:pPr>
              <w:pStyle w:val="a3"/>
              <w:spacing w:line="276" w:lineRule="auto"/>
              <w:ind w:left="899"/>
              <w:rPr>
                <w:lang w:val="ru-RU"/>
              </w:rPr>
            </w:pPr>
          </w:p>
        </w:tc>
      </w:tr>
      <w:tr w:rsidR="00C63E11" w:rsidRPr="00C63E11" w14:paraId="6CE005D4" w14:textId="77777777" w:rsidTr="00A25550">
        <w:trPr>
          <w:gridAfter w:val="1"/>
          <w:wAfter w:w="9" w:type="dxa"/>
          <w:trHeight w:val="412"/>
        </w:trPr>
        <w:tc>
          <w:tcPr>
            <w:tcW w:w="94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B3235" w14:textId="77777777" w:rsidR="00C63E11" w:rsidRPr="005F52C6" w:rsidRDefault="00C63E11" w:rsidP="005F52C6">
            <w:pPr>
              <w:pStyle w:val="a3"/>
              <w:numPr>
                <w:ilvl w:val="0"/>
                <w:numId w:val="14"/>
              </w:numPr>
              <w:rPr>
                <w:rFonts w:asciiTheme="minorHAnsi" w:eastAsiaTheme="minorHAnsi" w:hAnsiTheme="minorHAnsi" w:cstheme="minorBidi"/>
                <w:sz w:val="22"/>
                <w:szCs w:val="22"/>
                <w:lang w:val="ru-RU"/>
              </w:rPr>
            </w:pPr>
            <w:r w:rsidRPr="005F52C6">
              <w:rPr>
                <w:rFonts w:asciiTheme="minorHAnsi" w:eastAsiaTheme="minorHAnsi" w:hAnsiTheme="minorHAnsi" w:cstheme="minorBidi"/>
                <w:sz w:val="22"/>
                <w:szCs w:val="22"/>
                <w:lang w:val="ru-RU"/>
              </w:rPr>
              <w:t xml:space="preserve">Участие в конференциях </w:t>
            </w:r>
          </w:p>
          <w:p w14:paraId="43926DD4" w14:textId="77777777" w:rsidR="00E00B16" w:rsidRPr="005F52C6" w:rsidRDefault="00003796" w:rsidP="005F52C6">
            <w:pPr>
              <w:pStyle w:val="a3"/>
              <w:numPr>
                <w:ilvl w:val="0"/>
                <w:numId w:val="14"/>
              </w:numPr>
              <w:rPr>
                <w:rFonts w:asciiTheme="minorHAnsi" w:eastAsiaTheme="minorHAnsi" w:hAnsiTheme="minorHAnsi" w:cstheme="minorBidi"/>
                <w:sz w:val="22"/>
                <w:szCs w:val="22"/>
                <w:lang w:val="ru-RU"/>
              </w:rPr>
            </w:pPr>
            <w:r w:rsidRPr="005F52C6">
              <w:rPr>
                <w:rFonts w:asciiTheme="minorHAnsi" w:eastAsiaTheme="minorHAnsi" w:hAnsiTheme="minorHAnsi" w:cstheme="minorBidi"/>
                <w:sz w:val="22"/>
                <w:szCs w:val="22"/>
                <w:lang w:val="ru-RU"/>
              </w:rPr>
              <w:t>VII Всероссийская научная конференция</w:t>
            </w:r>
            <w:r w:rsidRPr="005F52C6">
              <w:rPr>
                <w:rFonts w:asciiTheme="minorHAnsi" w:eastAsiaTheme="minorHAnsi" w:hAnsiTheme="minorHAnsi" w:cstheme="minorBidi"/>
                <w:sz w:val="22"/>
                <w:szCs w:val="22"/>
                <w:lang w:val="ru-RU"/>
              </w:rPr>
              <w:t xml:space="preserve"> </w:t>
            </w:r>
            <w:r w:rsidRPr="005F52C6">
              <w:rPr>
                <w:rFonts w:asciiTheme="minorHAnsi" w:eastAsiaTheme="minorHAnsi" w:hAnsiTheme="minorHAnsi" w:cstheme="minorBidi"/>
                <w:sz w:val="22"/>
                <w:szCs w:val="22"/>
                <w:lang w:val="ru-RU"/>
              </w:rPr>
              <w:t>"Теплофизика и физическая гидродинамика" Научная молодежная школа "Теплофизика и физическая гидродинамика: современные вызовы" (ТФГСВ2022) г. Сочи, Научно-технологический университет «Сириус», 5-14 сентября 2022 г.</w:t>
            </w:r>
          </w:p>
          <w:p w14:paraId="60BDE27A" w14:textId="6C57DFE7" w:rsidR="00003796" w:rsidRDefault="005F52C6" w:rsidP="005F52C6">
            <w:pPr>
              <w:pStyle w:val="a3"/>
              <w:numPr>
                <w:ilvl w:val="0"/>
                <w:numId w:val="14"/>
              </w:numPr>
              <w:rPr>
                <w:rFonts w:asciiTheme="minorHAnsi" w:eastAsiaTheme="minorHAnsi" w:hAnsiTheme="minorHAnsi" w:cstheme="minorBidi"/>
                <w:sz w:val="22"/>
                <w:szCs w:val="22"/>
                <w:lang w:val="ru-RU"/>
              </w:rPr>
            </w:pPr>
            <w:r w:rsidRPr="005F52C6">
              <w:rPr>
                <w:rFonts w:asciiTheme="minorHAnsi" w:eastAsiaTheme="minorHAnsi" w:hAnsiTheme="minorHAnsi" w:cstheme="minorBidi"/>
                <w:sz w:val="22"/>
                <w:szCs w:val="22"/>
                <w:lang w:val="ru-RU"/>
              </w:rPr>
              <w:t>XVII Всероссийская школа-конференция «Актуальные вопросы теплофизики и</w:t>
            </w:r>
            <w:r w:rsidRPr="005F52C6">
              <w:rPr>
                <w:rFonts w:asciiTheme="minorHAnsi" w:eastAsiaTheme="minorHAnsi" w:hAnsiTheme="minorHAnsi" w:cstheme="minorBidi"/>
                <w:sz w:val="22"/>
                <w:szCs w:val="22"/>
                <w:lang w:val="ru-RU"/>
              </w:rPr>
              <w:t xml:space="preserve"> </w:t>
            </w:r>
            <w:r w:rsidRPr="005F52C6">
              <w:rPr>
                <w:rFonts w:asciiTheme="minorHAnsi" w:eastAsiaTheme="minorHAnsi" w:hAnsiTheme="minorHAnsi" w:cstheme="minorBidi"/>
                <w:sz w:val="22"/>
                <w:szCs w:val="22"/>
                <w:lang w:val="ru-RU"/>
              </w:rPr>
              <w:t xml:space="preserve">физической </w:t>
            </w:r>
            <w:proofErr w:type="spellStart"/>
            <w:r w:rsidRPr="005F52C6">
              <w:rPr>
                <w:rFonts w:asciiTheme="minorHAnsi" w:eastAsiaTheme="minorHAnsi" w:hAnsiTheme="minorHAnsi" w:cstheme="minorBidi"/>
                <w:sz w:val="22"/>
                <w:szCs w:val="22"/>
                <w:lang w:val="ru-RU"/>
              </w:rPr>
              <w:t>гидрогазодинамики</w:t>
            </w:r>
            <w:proofErr w:type="spellEnd"/>
            <w:r w:rsidRPr="005F52C6">
              <w:rPr>
                <w:rFonts w:asciiTheme="minorHAnsi" w:eastAsiaTheme="minorHAnsi" w:hAnsiTheme="minorHAnsi" w:cstheme="minorBidi"/>
                <w:sz w:val="22"/>
                <w:szCs w:val="22"/>
                <w:lang w:val="ru-RU"/>
              </w:rPr>
              <w:t>»</w:t>
            </w:r>
            <w:r w:rsidRPr="005F52C6">
              <w:rPr>
                <w:rFonts w:asciiTheme="minorHAnsi" w:eastAsiaTheme="minorHAnsi" w:hAnsiTheme="minorHAnsi" w:cstheme="minorBidi"/>
                <w:sz w:val="22"/>
                <w:szCs w:val="22"/>
                <w:lang w:val="ru-RU"/>
              </w:rPr>
              <w:t xml:space="preserve"> п. Шерегеш, 19-24 марта 2023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val="ru-RU"/>
              </w:rPr>
              <w:t>.</w:t>
            </w:r>
          </w:p>
          <w:p w14:paraId="75903571" w14:textId="77777777" w:rsidR="005F52C6" w:rsidRDefault="005F52C6" w:rsidP="005F52C6">
            <w:pPr>
              <w:pStyle w:val="a3"/>
              <w:numPr>
                <w:ilvl w:val="0"/>
                <w:numId w:val="14"/>
              </w:numPr>
              <w:rPr>
                <w:rFonts w:asciiTheme="minorHAnsi" w:eastAsiaTheme="minorHAnsi" w:hAnsiTheme="minorHAnsi" w:cstheme="minorBidi"/>
                <w:sz w:val="22"/>
                <w:szCs w:val="22"/>
                <w:lang w:val="ru-RU"/>
              </w:rPr>
            </w:pPr>
            <w:r w:rsidRPr="005F52C6">
              <w:rPr>
                <w:rFonts w:asciiTheme="minorHAnsi" w:eastAsiaTheme="minorHAnsi" w:hAnsiTheme="minorHAnsi" w:cstheme="minorBidi"/>
                <w:sz w:val="22"/>
                <w:szCs w:val="22"/>
                <w:lang w:val="ru-RU"/>
              </w:rPr>
              <w:t>Всероссийской конференции с элементами научной школы для молодых учёных</w:t>
            </w:r>
            <w:r w:rsidRPr="005F52C6">
              <w:rPr>
                <w:rFonts w:asciiTheme="minorHAnsi" w:eastAsiaTheme="minorHAnsi" w:hAnsiTheme="minorHAnsi" w:cstheme="minorBidi"/>
                <w:sz w:val="22"/>
                <w:szCs w:val="22"/>
                <w:lang w:val="ru-RU"/>
              </w:rPr>
              <w:t xml:space="preserve"> </w:t>
            </w:r>
            <w:r w:rsidRPr="005F52C6">
              <w:rPr>
                <w:rFonts w:asciiTheme="minorHAnsi" w:eastAsiaTheme="minorHAnsi" w:hAnsiTheme="minorHAnsi" w:cstheme="minorBidi"/>
                <w:sz w:val="22"/>
                <w:szCs w:val="22"/>
                <w:lang w:val="ru-RU"/>
              </w:rPr>
              <w:t>"XXXIX Сибирский теплофизический семинар", посвящённой 90-летию</w:t>
            </w:r>
            <w:r w:rsidRPr="005F52C6">
              <w:rPr>
                <w:rFonts w:asciiTheme="minorHAnsi" w:eastAsiaTheme="minorHAnsi" w:hAnsiTheme="minorHAnsi" w:cstheme="minorBidi"/>
                <w:sz w:val="22"/>
                <w:szCs w:val="22"/>
                <w:lang w:val="ru-RU"/>
              </w:rPr>
              <w:t xml:space="preserve"> </w:t>
            </w:r>
            <w:r w:rsidRPr="005F52C6">
              <w:rPr>
                <w:rFonts w:asciiTheme="minorHAnsi" w:eastAsiaTheme="minorHAnsi" w:hAnsiTheme="minorHAnsi" w:cstheme="minorBidi"/>
                <w:sz w:val="22"/>
                <w:szCs w:val="22"/>
                <w:lang w:val="ru-RU"/>
              </w:rPr>
              <w:t>академика А.К. Реброва, которая проводилась</w:t>
            </w:r>
            <w:r w:rsidRPr="005F52C6">
              <w:rPr>
                <w:rFonts w:asciiTheme="minorHAnsi" w:eastAsiaTheme="minorHAnsi" w:hAnsiTheme="minorHAnsi" w:cstheme="minorBidi"/>
                <w:sz w:val="22"/>
                <w:szCs w:val="22"/>
                <w:lang w:val="ru-RU"/>
              </w:rPr>
              <w:t xml:space="preserve"> </w:t>
            </w:r>
            <w:r w:rsidRPr="005F52C6">
              <w:rPr>
                <w:rFonts w:asciiTheme="minorHAnsi" w:eastAsiaTheme="minorHAnsi" w:hAnsiTheme="minorHAnsi" w:cstheme="minorBidi"/>
                <w:sz w:val="22"/>
                <w:szCs w:val="22"/>
                <w:lang w:val="ru-RU"/>
              </w:rPr>
              <w:t>28–31 августа 2023 года в Новосибирске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val="ru-RU"/>
              </w:rPr>
              <w:t>.</w:t>
            </w:r>
          </w:p>
          <w:p w14:paraId="0C0FFBDF" w14:textId="77777777" w:rsidR="005F52C6" w:rsidRDefault="005F52C6" w:rsidP="005F52C6">
            <w:pPr>
              <w:pStyle w:val="a3"/>
              <w:numPr>
                <w:ilvl w:val="0"/>
                <w:numId w:val="14"/>
              </w:numPr>
              <w:rPr>
                <w:rFonts w:asciiTheme="minorHAnsi" w:eastAsiaTheme="minorHAnsi" w:hAnsiTheme="minorHAnsi" w:cstheme="minorBidi"/>
                <w:sz w:val="22"/>
                <w:szCs w:val="22"/>
                <w:lang w:val="ru-RU"/>
              </w:rPr>
            </w:pPr>
            <w:r w:rsidRPr="005F52C6">
              <w:rPr>
                <w:rFonts w:asciiTheme="minorHAnsi" w:eastAsiaTheme="minorHAnsi" w:hAnsiTheme="minorHAnsi" w:cstheme="minorBidi"/>
                <w:sz w:val="22"/>
                <w:szCs w:val="22"/>
                <w:lang w:val="ru-RU"/>
              </w:rPr>
              <w:t>VIII Всероссийская научная конференция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val="ru-RU"/>
              </w:rPr>
              <w:t xml:space="preserve"> </w:t>
            </w:r>
            <w:r w:rsidRPr="005F52C6">
              <w:rPr>
                <w:rFonts w:asciiTheme="minorHAnsi" w:eastAsiaTheme="minorHAnsi" w:hAnsiTheme="minorHAnsi" w:cstheme="minorBidi"/>
                <w:sz w:val="22"/>
                <w:szCs w:val="22"/>
                <w:lang w:val="ru-RU"/>
              </w:rPr>
              <w:t>"Теплофизика и физическая гидродинамика"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val="ru-RU"/>
              </w:rPr>
              <w:t xml:space="preserve"> </w:t>
            </w:r>
            <w:r w:rsidRPr="005F52C6">
              <w:rPr>
                <w:rFonts w:asciiTheme="minorHAnsi" w:eastAsiaTheme="minorHAnsi" w:hAnsiTheme="minorHAnsi" w:cstheme="minorBidi"/>
                <w:sz w:val="22"/>
                <w:szCs w:val="22"/>
                <w:lang w:val="ru-RU"/>
              </w:rPr>
              <w:t>Научная молодежная школа "Теплофизика и физическая гидродинамика: современные вызовы" (ТФГСВ2023)</w:t>
            </w:r>
            <w:r w:rsidRPr="005F52C6">
              <w:rPr>
                <w:rFonts w:asciiTheme="minorHAnsi" w:eastAsiaTheme="minorHAnsi" w:hAnsiTheme="minorHAnsi" w:cstheme="minorBidi"/>
                <w:sz w:val="22"/>
                <w:szCs w:val="22"/>
                <w:lang w:val="ru-RU"/>
              </w:rPr>
              <w:t xml:space="preserve"> </w:t>
            </w:r>
            <w:r w:rsidRPr="005F52C6">
              <w:rPr>
                <w:rFonts w:asciiTheme="minorHAnsi" w:eastAsiaTheme="minorHAnsi" w:hAnsiTheme="minorHAnsi" w:cstheme="minorBidi"/>
                <w:sz w:val="22"/>
                <w:szCs w:val="22"/>
                <w:lang w:val="ru-RU"/>
              </w:rPr>
              <w:t>г. Махачкала, НОК "Журавли", 4-10 сентября</w:t>
            </w:r>
            <w:r w:rsidRPr="005F52C6">
              <w:rPr>
                <w:rFonts w:asciiTheme="minorHAnsi" w:eastAsiaTheme="minorHAnsi" w:hAnsiTheme="minorHAnsi" w:cstheme="minorBidi"/>
                <w:sz w:val="22"/>
                <w:szCs w:val="22"/>
                <w:lang w:val="ru-RU"/>
              </w:rPr>
              <w:t xml:space="preserve"> </w:t>
            </w:r>
            <w:r w:rsidRPr="005F52C6">
              <w:rPr>
                <w:rFonts w:asciiTheme="minorHAnsi" w:eastAsiaTheme="minorHAnsi" w:hAnsiTheme="minorHAnsi" w:cstheme="minorBidi"/>
                <w:sz w:val="22"/>
                <w:szCs w:val="22"/>
                <w:lang w:val="ru-RU"/>
              </w:rPr>
              <w:t>2023 г.</w:t>
            </w:r>
          </w:p>
          <w:p w14:paraId="28471901" w14:textId="0235A03A" w:rsidR="005F52C6" w:rsidRDefault="005F52C6" w:rsidP="005F52C6">
            <w:pPr>
              <w:pStyle w:val="a3"/>
              <w:numPr>
                <w:ilvl w:val="0"/>
                <w:numId w:val="14"/>
              </w:numPr>
              <w:rPr>
                <w:rFonts w:asciiTheme="minorHAnsi" w:eastAsiaTheme="minorHAnsi" w:hAnsiTheme="minorHAnsi" w:cstheme="minorBidi"/>
                <w:sz w:val="22"/>
                <w:szCs w:val="22"/>
                <w:lang w:val="ru-RU"/>
              </w:rPr>
            </w:pPr>
            <w:r w:rsidRPr="005F52C6">
              <w:rPr>
                <w:rFonts w:asciiTheme="minorHAnsi" w:eastAsiaTheme="minorHAnsi" w:hAnsiTheme="minorHAnsi" w:cstheme="minorBidi"/>
                <w:sz w:val="22"/>
                <w:szCs w:val="22"/>
                <w:lang w:val="ru-RU"/>
              </w:rPr>
              <w:t>Проблемы механики: теория, эксперимент и новые технологии: XVIII Всероссийск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val="ru-RU"/>
              </w:rPr>
              <w:t>ая</w:t>
            </w:r>
            <w:r w:rsidRPr="005F52C6">
              <w:rPr>
                <w:rFonts w:asciiTheme="minorHAnsi" w:eastAsiaTheme="minorHAnsi" w:hAnsiTheme="minorHAnsi" w:cstheme="minorBidi"/>
                <w:sz w:val="22"/>
                <w:szCs w:val="22"/>
                <w:lang w:val="ru-RU"/>
              </w:rPr>
              <w:t xml:space="preserve"> </w:t>
            </w:r>
            <w:r w:rsidRPr="005F52C6">
              <w:rPr>
                <w:rFonts w:asciiTheme="minorHAnsi" w:eastAsiaTheme="minorHAnsi" w:hAnsiTheme="minorHAnsi" w:cstheme="minorBidi"/>
                <w:sz w:val="22"/>
                <w:szCs w:val="22"/>
                <w:lang w:val="ru-RU"/>
              </w:rPr>
              <w:lastRenderedPageBreak/>
              <w:t>школ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val="ru-RU"/>
              </w:rPr>
              <w:t>а</w:t>
            </w:r>
            <w:r w:rsidRPr="005F52C6">
              <w:rPr>
                <w:rFonts w:asciiTheme="minorHAnsi" w:eastAsiaTheme="minorHAnsi" w:hAnsiTheme="minorHAnsi" w:cstheme="minorBidi"/>
                <w:sz w:val="22"/>
                <w:szCs w:val="22"/>
                <w:lang w:val="ru-RU"/>
              </w:rPr>
              <w:t>-конференци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val="ru-RU"/>
              </w:rPr>
              <w:t>я</w:t>
            </w:r>
            <w:r w:rsidRPr="005F52C6">
              <w:rPr>
                <w:rFonts w:asciiTheme="minorHAnsi" w:eastAsiaTheme="minorHAnsi" w:hAnsiTheme="minorHAnsi" w:cstheme="minorBidi"/>
                <w:sz w:val="22"/>
                <w:szCs w:val="22"/>
                <w:lang w:val="ru-RU"/>
              </w:rPr>
              <w:t xml:space="preserve"> молодых ученых (10 марта – 18 марта 2024 г., Новосибирск – Шерегеш)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val="ru-RU"/>
              </w:rPr>
              <w:t>.</w:t>
            </w:r>
          </w:p>
          <w:p w14:paraId="1551503D" w14:textId="380ABF2D" w:rsidR="005F52C6" w:rsidRPr="005F52C6" w:rsidRDefault="005F52C6" w:rsidP="005F52C6">
            <w:pPr>
              <w:pStyle w:val="a3"/>
              <w:numPr>
                <w:ilvl w:val="0"/>
                <w:numId w:val="14"/>
              </w:numPr>
              <w:rPr>
                <w:rFonts w:asciiTheme="minorHAnsi" w:eastAsiaTheme="minorHAnsi" w:hAnsiTheme="minorHAnsi" w:cstheme="minorBidi"/>
                <w:sz w:val="22"/>
                <w:szCs w:val="22"/>
                <w:lang w:val="ru-RU"/>
              </w:rPr>
            </w:pPr>
            <w:r w:rsidRPr="005F52C6">
              <w:rPr>
                <w:rFonts w:asciiTheme="minorHAnsi" w:eastAsiaTheme="minorHAnsi" w:hAnsiTheme="minorHAnsi" w:cstheme="minorBidi"/>
                <w:sz w:val="22"/>
                <w:szCs w:val="22"/>
                <w:lang w:val="ru-RU"/>
              </w:rPr>
              <w:t xml:space="preserve">XXII Международная конференция по методам </w:t>
            </w:r>
            <w:proofErr w:type="spellStart"/>
            <w:r w:rsidRPr="005F52C6">
              <w:rPr>
                <w:rFonts w:asciiTheme="minorHAnsi" w:eastAsiaTheme="minorHAnsi" w:hAnsiTheme="minorHAnsi" w:cstheme="minorBidi"/>
                <w:sz w:val="22"/>
                <w:szCs w:val="22"/>
                <w:lang w:val="ru-RU"/>
              </w:rPr>
              <w:t>аэрофизических</w:t>
            </w:r>
            <w:proofErr w:type="spellEnd"/>
            <w:r w:rsidRPr="005F52C6">
              <w:rPr>
                <w:rFonts w:asciiTheme="minorHAnsi" w:eastAsiaTheme="minorHAnsi" w:hAnsiTheme="minorHAnsi" w:cstheme="minorBidi"/>
                <w:sz w:val="22"/>
                <w:szCs w:val="22"/>
                <w:lang w:val="ru-RU"/>
              </w:rPr>
              <w:t xml:space="preserve"> исследований (ICMAR 2024)</w:t>
            </w:r>
            <w:r w:rsidRPr="005F52C6">
              <w:rPr>
                <w:rFonts w:asciiTheme="minorHAnsi" w:eastAsiaTheme="minorHAnsi" w:hAnsiTheme="minorHAnsi" w:cstheme="minorBidi"/>
                <w:sz w:val="22"/>
                <w:szCs w:val="22"/>
                <w:lang w:val="ru-RU"/>
              </w:rPr>
              <w:t xml:space="preserve"> </w:t>
            </w:r>
            <w:r w:rsidRPr="005F52C6">
              <w:rPr>
                <w:rFonts w:asciiTheme="minorHAnsi" w:eastAsiaTheme="minorHAnsi" w:hAnsiTheme="minorHAnsi" w:cstheme="minorBidi"/>
                <w:sz w:val="22"/>
                <w:szCs w:val="22"/>
                <w:lang w:val="ru-RU"/>
              </w:rPr>
              <w:t>Россия, Новосибирск, 01 – 05 июля 2024 </w:t>
            </w:r>
          </w:p>
          <w:p w14:paraId="3B41F851" w14:textId="5CFFEBE2" w:rsidR="005F52C6" w:rsidRPr="005F52C6" w:rsidRDefault="00FD7AF8" w:rsidP="005F52C6">
            <w:pPr>
              <w:pStyle w:val="a3"/>
              <w:numPr>
                <w:ilvl w:val="0"/>
                <w:numId w:val="14"/>
              </w:numPr>
              <w:rPr>
                <w:rFonts w:asciiTheme="minorHAnsi" w:eastAsiaTheme="minorHAnsi" w:hAnsiTheme="minorHAnsi" w:cstheme="minorBidi"/>
                <w:sz w:val="22"/>
                <w:szCs w:val="22"/>
                <w:lang w:val="ru-RU"/>
              </w:rPr>
            </w:pPr>
            <w:r w:rsidRPr="00FD7AF8">
              <w:rPr>
                <w:rFonts w:asciiTheme="minorHAnsi" w:eastAsiaTheme="minorHAnsi" w:hAnsiTheme="minorHAnsi" w:cstheme="minorBidi"/>
                <w:i/>
                <w:iCs/>
                <w:sz w:val="22"/>
                <w:szCs w:val="22"/>
                <w:lang w:val="ru-RU"/>
              </w:rPr>
              <w:t>IX Всероссийская конференция «Теплофизика и физическая гидродинамика» и научная молодёжная школа «Теплофизика и физическая гидродинамика: современные вызовы»</w:t>
            </w:r>
            <w:r>
              <w:rPr>
                <w:rFonts w:asciiTheme="minorHAnsi" w:eastAsiaTheme="minorHAnsi" w:hAnsiTheme="minorHAnsi" w:cstheme="minorBidi"/>
                <w:i/>
                <w:iCs/>
                <w:sz w:val="22"/>
                <w:szCs w:val="22"/>
                <w:lang w:val="ru-RU"/>
              </w:rPr>
              <w:t xml:space="preserve"> Россия, Сочи, </w:t>
            </w:r>
            <w:r w:rsidRPr="00FD7AF8">
              <w:rPr>
                <w:rFonts w:asciiTheme="minorHAnsi" w:eastAsiaTheme="minorHAnsi" w:hAnsiTheme="minorHAnsi" w:cstheme="minorBidi"/>
                <w:i/>
                <w:iCs/>
                <w:sz w:val="22"/>
                <w:szCs w:val="22"/>
                <w:lang w:val="ru-RU"/>
              </w:rPr>
              <w:t>8</w:t>
            </w:r>
            <w:r>
              <w:rPr>
                <w:rFonts w:asciiTheme="minorHAnsi" w:eastAsiaTheme="minorHAnsi" w:hAnsiTheme="minorHAnsi" w:cstheme="minorBidi"/>
                <w:i/>
                <w:iCs/>
                <w:sz w:val="22"/>
                <w:szCs w:val="22"/>
                <w:lang w:val="ru-RU"/>
              </w:rPr>
              <w:t xml:space="preserve"> - </w:t>
            </w:r>
            <w:r w:rsidRPr="00FD7AF8">
              <w:rPr>
                <w:rFonts w:asciiTheme="minorHAnsi" w:eastAsiaTheme="minorHAnsi" w:hAnsiTheme="minorHAnsi" w:cstheme="minorBidi"/>
                <w:i/>
                <w:iCs/>
                <w:sz w:val="22"/>
                <w:szCs w:val="22"/>
                <w:lang w:val="ru-RU"/>
              </w:rPr>
              <w:t>15 сентября 2024</w:t>
            </w:r>
            <w:r>
              <w:rPr>
                <w:rFonts w:asciiTheme="minorHAnsi" w:eastAsiaTheme="minorHAnsi" w:hAnsiTheme="minorHAnsi" w:cstheme="minorBidi"/>
                <w:i/>
                <w:iCs/>
                <w:sz w:val="22"/>
                <w:szCs w:val="22"/>
                <w:lang w:val="ru-RU"/>
              </w:rPr>
              <w:t>.</w:t>
            </w:r>
          </w:p>
        </w:tc>
      </w:tr>
      <w:tr w:rsidR="00C63E11" w:rsidRPr="00C63E11" w14:paraId="00E6B934" w14:textId="77777777" w:rsidTr="00A25550">
        <w:trPr>
          <w:gridAfter w:val="1"/>
          <w:wAfter w:w="9" w:type="dxa"/>
          <w:trHeight w:val="2463"/>
        </w:trPr>
        <w:tc>
          <w:tcPr>
            <w:tcW w:w="94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C7E04" w14:textId="77777777" w:rsidR="00C63E11" w:rsidRDefault="00C63E11" w:rsidP="001D74FA">
            <w:pPr>
              <w:rPr>
                <w:b/>
                <w:bCs/>
              </w:rPr>
            </w:pPr>
            <w:r w:rsidRPr="00C63E11">
              <w:rPr>
                <w:b/>
                <w:bCs/>
              </w:rPr>
              <w:lastRenderedPageBreak/>
              <w:t xml:space="preserve">Участие в грантах </w:t>
            </w:r>
          </w:p>
          <w:p w14:paraId="368B3DCA" w14:textId="0BE2D57A" w:rsidR="008201B7" w:rsidRDefault="00FD7AF8" w:rsidP="00FD7AF8">
            <w:pPr>
              <w:pStyle w:val="a3"/>
              <w:numPr>
                <w:ilvl w:val="0"/>
                <w:numId w:val="16"/>
              </w:numPr>
            </w:pPr>
            <w:r w:rsidRPr="00FD7AF8">
              <w:t>РНФ №22-79-10246</w:t>
            </w:r>
          </w:p>
          <w:p w14:paraId="1577FEDD" w14:textId="39FB6719" w:rsidR="00FD7AF8" w:rsidRPr="001D74FA" w:rsidRDefault="00FD7AF8" w:rsidP="00FD7AF8">
            <w:pPr>
              <w:pStyle w:val="a3"/>
              <w:numPr>
                <w:ilvl w:val="0"/>
                <w:numId w:val="16"/>
              </w:numPr>
            </w:pPr>
            <w:r>
              <w:rPr>
                <w:lang w:val="ru-RU"/>
              </w:rPr>
              <w:t>РНФ №</w:t>
            </w:r>
            <w:r w:rsidRPr="00FD7AF8">
              <w:rPr>
                <w:lang w:val="ru-RU"/>
              </w:rPr>
              <w:t>19-79-30075</w:t>
            </w:r>
          </w:p>
          <w:p w14:paraId="16CE3C29" w14:textId="77777777" w:rsidR="00C63E11" w:rsidRPr="00C63E11" w:rsidRDefault="001D74FA" w:rsidP="008201B7">
            <w:r w:rsidRPr="001D74FA">
              <w:t xml:space="preserve"> </w:t>
            </w:r>
          </w:p>
        </w:tc>
      </w:tr>
      <w:tr w:rsidR="00C63E11" w14:paraId="0E44CD54" w14:textId="77777777" w:rsidTr="00A25550">
        <w:trPr>
          <w:gridAfter w:val="1"/>
          <w:wAfter w:w="9" w:type="dxa"/>
          <w:trHeight w:val="2463"/>
        </w:trPr>
        <w:tc>
          <w:tcPr>
            <w:tcW w:w="94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BBE3B" w14:textId="77777777" w:rsidR="00C63E11" w:rsidRDefault="00A25550" w:rsidP="00C63E11">
            <w:pPr>
              <w:rPr>
                <w:bCs/>
              </w:rPr>
            </w:pPr>
            <w:r>
              <w:rPr>
                <w:b/>
                <w:bCs/>
              </w:rPr>
              <w:t xml:space="preserve">Научно-педагогическая </w:t>
            </w:r>
            <w:r w:rsidR="00C63E11" w:rsidRPr="00C63E11">
              <w:rPr>
                <w:b/>
                <w:bCs/>
              </w:rPr>
              <w:t xml:space="preserve">деятельность </w:t>
            </w:r>
            <w:r w:rsidR="000966F7">
              <w:rPr>
                <w:b/>
                <w:bCs/>
              </w:rPr>
              <w:t xml:space="preserve"> </w:t>
            </w:r>
            <w:r w:rsidR="000966F7" w:rsidRPr="000966F7">
              <w:rPr>
                <w:bCs/>
              </w:rPr>
              <w:t>(чтение лекций, проведение семинаров)</w:t>
            </w:r>
          </w:p>
          <w:p w14:paraId="109DBC13" w14:textId="77777777" w:rsidR="001D74FA" w:rsidRPr="00C63E11" w:rsidRDefault="001D74FA" w:rsidP="00C63E11">
            <w:pPr>
              <w:rPr>
                <w:b/>
                <w:bCs/>
              </w:rPr>
            </w:pPr>
          </w:p>
        </w:tc>
      </w:tr>
      <w:tr w:rsidR="00C63E11" w14:paraId="240C0797" w14:textId="77777777" w:rsidTr="000966F7">
        <w:trPr>
          <w:gridAfter w:val="1"/>
          <w:wAfter w:w="9" w:type="dxa"/>
          <w:trHeight w:val="3985"/>
        </w:trPr>
        <w:tc>
          <w:tcPr>
            <w:tcW w:w="94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5D5FD" w14:textId="77777777" w:rsidR="00C63E11" w:rsidRPr="000966F7" w:rsidRDefault="00C63E11" w:rsidP="00C63E11">
            <w:pPr>
              <w:rPr>
                <w:bCs/>
              </w:rPr>
            </w:pPr>
            <w:r w:rsidRPr="00C63E11">
              <w:rPr>
                <w:b/>
                <w:bCs/>
              </w:rPr>
              <w:t xml:space="preserve">Отчет о выполнении НИР </w:t>
            </w:r>
            <w:proofErr w:type="gramStart"/>
            <w:r w:rsidR="000966F7" w:rsidRPr="000966F7">
              <w:rPr>
                <w:bCs/>
              </w:rPr>
              <w:t>( несколько</w:t>
            </w:r>
            <w:proofErr w:type="gramEnd"/>
            <w:r w:rsidR="000966F7" w:rsidRPr="000966F7">
              <w:rPr>
                <w:bCs/>
              </w:rPr>
              <w:t xml:space="preserve"> предложении о степени выполнения НИР)</w:t>
            </w:r>
          </w:p>
          <w:p w14:paraId="296F0B2A" w14:textId="77777777" w:rsidR="000966F7" w:rsidRPr="00634317" w:rsidRDefault="000966F7" w:rsidP="00C63E11">
            <w:pPr>
              <w:rPr>
                <w:bCs/>
              </w:rPr>
            </w:pPr>
          </w:p>
        </w:tc>
      </w:tr>
      <w:tr w:rsidR="00C63E11" w14:paraId="6B83C126" w14:textId="77777777" w:rsidTr="000966F7">
        <w:trPr>
          <w:gridAfter w:val="1"/>
          <w:wAfter w:w="9" w:type="dxa"/>
          <w:trHeight w:val="541"/>
        </w:trPr>
        <w:tc>
          <w:tcPr>
            <w:tcW w:w="94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BF176" w14:textId="77777777" w:rsidR="00C63E11" w:rsidRDefault="00C63E11" w:rsidP="00C63E11">
            <w:pPr>
              <w:rPr>
                <w:b/>
                <w:bCs/>
              </w:rPr>
            </w:pPr>
            <w:r w:rsidRPr="00C63E11">
              <w:rPr>
                <w:b/>
                <w:bCs/>
              </w:rPr>
              <w:t xml:space="preserve">Успеваемость </w:t>
            </w:r>
          </w:p>
          <w:p w14:paraId="1FBB3242" w14:textId="77777777" w:rsidR="001D74FA" w:rsidRPr="001D74FA" w:rsidRDefault="001D74FA" w:rsidP="00C63E11">
            <w:pPr>
              <w:rPr>
                <w:bCs/>
              </w:rPr>
            </w:pPr>
          </w:p>
        </w:tc>
      </w:tr>
      <w:tr w:rsidR="00C63E11" w14:paraId="744460B4" w14:textId="77777777" w:rsidTr="00A25550">
        <w:trPr>
          <w:trHeight w:val="120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5D155" w14:textId="77777777" w:rsidR="00C63E11" w:rsidRDefault="00C63E1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дисциплина </w:t>
            </w:r>
          </w:p>
        </w:tc>
        <w:tc>
          <w:tcPr>
            <w:tcW w:w="3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C6D8A" w14:textId="77777777" w:rsidR="00C63E11" w:rsidRDefault="00C63E1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дата экзамена </w:t>
            </w:r>
          </w:p>
        </w:tc>
        <w:tc>
          <w:tcPr>
            <w:tcW w:w="3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321CC" w14:textId="77777777" w:rsidR="00C63E11" w:rsidRDefault="00C63E1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оценка </w:t>
            </w:r>
          </w:p>
        </w:tc>
      </w:tr>
      <w:tr w:rsidR="00C63E11" w14:paraId="06FFAA1F" w14:textId="77777777" w:rsidTr="00A25550">
        <w:trPr>
          <w:trHeight w:val="120"/>
        </w:trPr>
        <w:tc>
          <w:tcPr>
            <w:tcW w:w="4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ED22C" w14:textId="77777777" w:rsidR="00C63E11" w:rsidRDefault="00C63E1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Иностранный язык </w:t>
            </w:r>
          </w:p>
        </w:tc>
        <w:tc>
          <w:tcPr>
            <w:tcW w:w="4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1DAB2" w14:textId="77777777" w:rsidR="00C63E11" w:rsidRDefault="00C63E11">
            <w:pPr>
              <w:pStyle w:val="Default"/>
              <w:rPr>
                <w:sz w:val="23"/>
                <w:szCs w:val="23"/>
              </w:rPr>
            </w:pPr>
          </w:p>
        </w:tc>
      </w:tr>
      <w:tr w:rsidR="00C63E11" w14:paraId="66677730" w14:textId="77777777" w:rsidTr="00A25550">
        <w:trPr>
          <w:trHeight w:val="266"/>
        </w:trPr>
        <w:tc>
          <w:tcPr>
            <w:tcW w:w="4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E175E" w14:textId="77777777" w:rsidR="00C63E11" w:rsidRDefault="00C63E1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История и философия науки </w:t>
            </w:r>
          </w:p>
        </w:tc>
        <w:tc>
          <w:tcPr>
            <w:tcW w:w="4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33C28" w14:textId="77777777" w:rsidR="00C63E11" w:rsidRDefault="00C63E11">
            <w:pPr>
              <w:pStyle w:val="Default"/>
              <w:rPr>
                <w:sz w:val="23"/>
                <w:szCs w:val="23"/>
              </w:rPr>
            </w:pPr>
          </w:p>
        </w:tc>
      </w:tr>
      <w:tr w:rsidR="000966F7" w14:paraId="7829BF2F" w14:textId="77777777" w:rsidTr="00A25550">
        <w:trPr>
          <w:trHeight w:val="266"/>
        </w:trPr>
        <w:tc>
          <w:tcPr>
            <w:tcW w:w="4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4502B" w14:textId="77777777" w:rsidR="000966F7" w:rsidRDefault="000966F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Спец. предмет</w:t>
            </w:r>
          </w:p>
        </w:tc>
        <w:tc>
          <w:tcPr>
            <w:tcW w:w="4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45264" w14:textId="77777777" w:rsidR="000966F7" w:rsidRDefault="000966F7">
            <w:pPr>
              <w:pStyle w:val="Default"/>
              <w:rPr>
                <w:sz w:val="23"/>
                <w:szCs w:val="23"/>
              </w:rPr>
            </w:pPr>
          </w:p>
        </w:tc>
      </w:tr>
      <w:tr w:rsidR="00C63E11" w14:paraId="7F42F238" w14:textId="77777777" w:rsidTr="00A25550">
        <w:trPr>
          <w:trHeight w:val="560"/>
        </w:trPr>
        <w:tc>
          <w:tcPr>
            <w:tcW w:w="4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86DD3" w14:textId="77777777" w:rsidR="00C63E11" w:rsidRDefault="00C63E1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Личные достижения (дипломы, грамоты, сертификаты, именные стипендии) </w:t>
            </w:r>
          </w:p>
        </w:tc>
        <w:tc>
          <w:tcPr>
            <w:tcW w:w="4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A2C52" w14:textId="77777777" w:rsidR="001D74FA" w:rsidRPr="00C63E11" w:rsidRDefault="001D74FA" w:rsidP="001D74FA">
            <w:pPr>
              <w:pStyle w:val="Default"/>
              <w:rPr>
                <w:sz w:val="23"/>
                <w:szCs w:val="23"/>
              </w:rPr>
            </w:pPr>
          </w:p>
        </w:tc>
      </w:tr>
      <w:tr w:rsidR="00C63E11" w14:paraId="123FC6DF" w14:textId="77777777" w:rsidTr="00A25550">
        <w:trPr>
          <w:trHeight w:val="266"/>
        </w:trPr>
        <w:tc>
          <w:tcPr>
            <w:tcW w:w="9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34388" w14:textId="77777777" w:rsidR="00C63E11" w:rsidRDefault="00C63E1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Дополнительная информация </w:t>
            </w:r>
          </w:p>
          <w:p w14:paraId="0352958C" w14:textId="77777777" w:rsidR="001D74FA" w:rsidRDefault="001D74FA" w:rsidP="008201B7">
            <w:pPr>
              <w:pStyle w:val="Default"/>
              <w:ind w:left="720"/>
              <w:rPr>
                <w:sz w:val="23"/>
                <w:szCs w:val="23"/>
              </w:rPr>
            </w:pPr>
          </w:p>
        </w:tc>
      </w:tr>
    </w:tbl>
    <w:p w14:paraId="33BD1688" w14:textId="77777777" w:rsidR="003A0FDE" w:rsidRDefault="003A0FDE"/>
    <w:sectPr w:rsidR="003A0FDE" w:rsidSect="003A0F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233AE"/>
    <w:multiLevelType w:val="hybridMultilevel"/>
    <w:tmpl w:val="B9F0D69C"/>
    <w:lvl w:ilvl="0" w:tplc="1958BB90">
      <w:start w:val="1"/>
      <w:numFmt w:val="decimal"/>
      <w:lvlText w:val="%1."/>
      <w:lvlJc w:val="left"/>
      <w:pPr>
        <w:ind w:left="142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43111C"/>
    <w:multiLevelType w:val="hybridMultilevel"/>
    <w:tmpl w:val="C062E166"/>
    <w:lvl w:ilvl="0" w:tplc="418C02A8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" w15:restartNumberingAfterBreak="0">
    <w:nsid w:val="14390610"/>
    <w:multiLevelType w:val="hybridMultilevel"/>
    <w:tmpl w:val="C430EC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D54D5F"/>
    <w:multiLevelType w:val="hybridMultilevel"/>
    <w:tmpl w:val="311A2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416B72"/>
    <w:multiLevelType w:val="hybridMultilevel"/>
    <w:tmpl w:val="76A8AA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F90D29"/>
    <w:multiLevelType w:val="hybridMultilevel"/>
    <w:tmpl w:val="31109136"/>
    <w:lvl w:ilvl="0" w:tplc="4A061D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0F1130"/>
    <w:multiLevelType w:val="hybridMultilevel"/>
    <w:tmpl w:val="089451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8F1650"/>
    <w:multiLevelType w:val="hybridMultilevel"/>
    <w:tmpl w:val="0F20A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BD5B83"/>
    <w:multiLevelType w:val="hybridMultilevel"/>
    <w:tmpl w:val="2886F13C"/>
    <w:lvl w:ilvl="0" w:tplc="1958BB9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840FC8"/>
    <w:multiLevelType w:val="hybridMultilevel"/>
    <w:tmpl w:val="39AE4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0906B9"/>
    <w:multiLevelType w:val="hybridMultilevel"/>
    <w:tmpl w:val="7E0C2C6E"/>
    <w:lvl w:ilvl="0" w:tplc="2160D27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000DF1"/>
    <w:multiLevelType w:val="hybridMultilevel"/>
    <w:tmpl w:val="5BDEC800"/>
    <w:lvl w:ilvl="0" w:tplc="1FBE080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0D0D5D"/>
    <w:multiLevelType w:val="hybridMultilevel"/>
    <w:tmpl w:val="95F2CB82"/>
    <w:lvl w:ilvl="0" w:tplc="1958BB9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42105D"/>
    <w:multiLevelType w:val="hybridMultilevel"/>
    <w:tmpl w:val="7CC624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A47FD8"/>
    <w:multiLevelType w:val="hybridMultilevel"/>
    <w:tmpl w:val="AB182744"/>
    <w:lvl w:ilvl="0" w:tplc="1958BB9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431C5D"/>
    <w:multiLevelType w:val="hybridMultilevel"/>
    <w:tmpl w:val="F70C22E0"/>
    <w:lvl w:ilvl="0" w:tplc="CDDC2ECE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56831098">
    <w:abstractNumId w:val="1"/>
  </w:num>
  <w:num w:numId="2" w16cid:durableId="713894482">
    <w:abstractNumId w:val="6"/>
  </w:num>
  <w:num w:numId="3" w16cid:durableId="209077937">
    <w:abstractNumId w:val="11"/>
  </w:num>
  <w:num w:numId="4" w16cid:durableId="518859029">
    <w:abstractNumId w:val="8"/>
  </w:num>
  <w:num w:numId="5" w16cid:durableId="472410424">
    <w:abstractNumId w:val="14"/>
  </w:num>
  <w:num w:numId="6" w16cid:durableId="521019440">
    <w:abstractNumId w:val="0"/>
  </w:num>
  <w:num w:numId="7" w16cid:durableId="390615293">
    <w:abstractNumId w:val="12"/>
  </w:num>
  <w:num w:numId="8" w16cid:durableId="1615139716">
    <w:abstractNumId w:val="9"/>
  </w:num>
  <w:num w:numId="9" w16cid:durableId="1433940513">
    <w:abstractNumId w:val="4"/>
  </w:num>
  <w:num w:numId="10" w16cid:durableId="354775491">
    <w:abstractNumId w:val="3"/>
  </w:num>
  <w:num w:numId="11" w16cid:durableId="510950491">
    <w:abstractNumId w:val="7"/>
  </w:num>
  <w:num w:numId="12" w16cid:durableId="1066102957">
    <w:abstractNumId w:val="15"/>
  </w:num>
  <w:num w:numId="13" w16cid:durableId="720634594">
    <w:abstractNumId w:val="13"/>
  </w:num>
  <w:num w:numId="14" w16cid:durableId="116262133">
    <w:abstractNumId w:val="2"/>
  </w:num>
  <w:num w:numId="15" w16cid:durableId="167524055">
    <w:abstractNumId w:val="5"/>
  </w:num>
  <w:num w:numId="16" w16cid:durableId="71292748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7DA2"/>
    <w:rsid w:val="00003796"/>
    <w:rsid w:val="00062BE4"/>
    <w:rsid w:val="000966F7"/>
    <w:rsid w:val="00116395"/>
    <w:rsid w:val="001D74FA"/>
    <w:rsid w:val="0020520D"/>
    <w:rsid w:val="003A0FDE"/>
    <w:rsid w:val="004A4739"/>
    <w:rsid w:val="005D7DA2"/>
    <w:rsid w:val="005F52C6"/>
    <w:rsid w:val="00634317"/>
    <w:rsid w:val="0067673A"/>
    <w:rsid w:val="007174E0"/>
    <w:rsid w:val="008201B7"/>
    <w:rsid w:val="00877866"/>
    <w:rsid w:val="009920C7"/>
    <w:rsid w:val="009F2A63"/>
    <w:rsid w:val="00A25550"/>
    <w:rsid w:val="00C63E11"/>
    <w:rsid w:val="00E00B16"/>
    <w:rsid w:val="00E84E30"/>
    <w:rsid w:val="00F36395"/>
    <w:rsid w:val="00FD7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A19CC"/>
  <w15:docId w15:val="{A1EB3D35-0CF5-4C8A-8831-BD0481473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0FD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63E1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E00B1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a"/>
    <w:uiPriority w:val="1"/>
    <w:qFormat/>
    <w:rsid w:val="001D74FA"/>
    <w:pPr>
      <w:widowControl w:val="0"/>
      <w:autoSpaceDE w:val="0"/>
      <w:autoSpaceDN w:val="0"/>
      <w:spacing w:after="0" w:line="240" w:lineRule="auto"/>
      <w:ind w:left="59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64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6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Office_1</dc:creator>
  <cp:lastModifiedBy>Makson</cp:lastModifiedBy>
  <cp:revision>7</cp:revision>
  <dcterms:created xsi:type="dcterms:W3CDTF">2022-04-11T04:32:00Z</dcterms:created>
  <dcterms:modified xsi:type="dcterms:W3CDTF">2024-10-07T05:00:00Z</dcterms:modified>
</cp:coreProperties>
</file>